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LOUISIANA STATUTORY TESTAMENT (WILL)</w:t>
      </w:r>
    </w:p>
    <w:p>
      <w:pPr>
        <w:spacing w:after="80"/>
        <w:jc w:val="center"/>
      </w:pPr>
      <w:r>
        <w:rPr>
          <w:i/>
          <w:iCs/>
          <w:sz w:val="24"/>
          <w:szCs w:val="24"/>
        </w:rPr>
        <w:t xml:space="preserve">(La. Civil Code art. 1577 — Notarial Testament)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IS</w:t>
      </w:r>
    </w:p>
    <w:p>
      <w:pPr>
        <w:spacing w:after="120"/>
      </w:pPr>
      <w:r>
        <w:t xml:space="preserve">This is a template for a Louisiana NOTARIAL TESTAMENT (a statutory will). Louisiana does not follow the common-law will format — Louisiana wills have specific legal requirements rooted in the Civil Code. If the formal requirements are not met, the will is ABSOLUTELY NULL.</w:t>
      </w:r>
    </w:p>
    <w:p>
      <w:pPr>
        <w:spacing w:after="120"/>
      </w:pPr>
      <w:r>
        <w:t xml:space="preserve">A notarial testament is the most common and safest form of Louisiana will. It must be signed by the testator, two competent witnesses, and a notary public, all present at the same time, following very specific attestation language.</w:t>
      </w:r>
    </w:p>
    <w:p>
      <w:pPr>
        <w:spacing w:after="80" w:before="120"/>
      </w:pPr>
      <w:r>
        <w:rPr>
          <w:b/>
          <w:bCs/>
          <w:sz w:val="22"/>
          <w:szCs w:val="22"/>
        </w:rPr>
        <w:t xml:space="preserve">FORMAL REQUIREMENTS</w:t>
      </w:r>
    </w:p>
    <w:p>
      <w:pPr>
        <w:pStyle w:val="ListParagraph"/>
        <w:numPr>
          <w:ilvl w:val="0"/>
          <w:numId w:val="2"/>
        </w:numPr>
        <w:spacing/>
      </w:pPr>
      <w:r>
        <w:t xml:space="preserve">The testator must declare to the notary and both witnesses, in their presence, that the document is the testator's testament</w:t>
      </w:r>
    </w:p>
    <w:p>
      <w:pPr>
        <w:pStyle w:val="ListParagraph"/>
        <w:numPr>
          <w:ilvl w:val="0"/>
          <w:numId w:val="2"/>
        </w:numPr>
        <w:spacing/>
      </w:pPr>
      <w:r>
        <w:t xml:space="preserve">The testator must sign each page at the bottom, and sign the attestation clause at the end</w:t>
      </w:r>
    </w:p>
    <w:p>
      <w:pPr>
        <w:pStyle w:val="ListParagraph"/>
        <w:numPr>
          <w:ilvl w:val="0"/>
          <w:numId w:val="2"/>
        </w:numPr>
        <w:spacing/>
      </w:pPr>
      <w:r>
        <w:t xml:space="preserve">Both witnesses and the notary must sign the attestation clause at the end</w:t>
      </w:r>
    </w:p>
    <w:p>
      <w:pPr>
        <w:pStyle w:val="ListParagraph"/>
        <w:numPr>
          <w:ilvl w:val="0"/>
          <w:numId w:val="2"/>
        </w:numPr>
        <w:spacing/>
      </w:pPr>
      <w:r>
        <w:t xml:space="preserve">All three (testator + 2 witnesses + notary) must be present at the same time</w:t>
      </w:r>
    </w:p>
    <w:p>
      <w:pPr>
        <w:pStyle w:val="ListParagraph"/>
        <w:numPr>
          <w:ilvl w:val="0"/>
          <w:numId w:val="2"/>
        </w:numPr>
        <w:spacing w:after="120"/>
      </w:pPr>
      <w:r>
        <w:t xml:space="preserve">If the testator cannot read or sign, special procedures apply (not covered by this template)</w:t>
      </w:r>
    </w:p>
    <w:p>
      <w:pPr>
        <w:spacing w:after="80" w:before="120"/>
      </w:pPr>
      <w:r>
        <w:rPr>
          <w:b/>
          <w:bCs/>
          <w:sz w:val="22"/>
          <w:szCs w:val="22"/>
        </w:rPr>
        <w:t xml:space="preserve">WHO CAN BE A WITNESS</w:t>
      </w:r>
    </w:p>
    <w:p>
      <w:pPr>
        <w:spacing w:after="120"/>
      </w:pPr>
      <w:r>
        <w:t xml:space="preserve">Witnesses must be (a) 16 years or older, (b) of sound mind, (c) able to see, sign their name, and read. A witness CANNOT be an heir or legatee (beneficiary) named in the will — if they are, the legacy to them is null, though it does not void the rest of the will.</w:t>
      </w:r>
    </w:p>
    <w:p>
      <w:pPr>
        <w:spacing w:after="80" w:before="120"/>
      </w:pPr>
      <w:r>
        <w:rPr>
          <w:b/>
          <w:bCs/>
          <w:sz w:val="22"/>
          <w:szCs w:val="22"/>
        </w:rPr>
        <w:t xml:space="preserve">FORCED HEIRSHIP — LOUISIANA SPECIFIC</w:t>
      </w:r>
    </w:p>
    <w:p>
      <w:pPr>
        <w:spacing w:after="120"/>
      </w:pPr>
      <w:r>
        <w:t xml:space="preserve">Louisiana is the only U.S. state with FORCED HEIRSHIP. If you have any child who at the time of your death is (a) 23 years old or younger, or (b) at any age has a permanent mental or physical incapacity that prevents them from caring for themselves or their estate, that child is a 'forced heir' and is entitled to a share of your estate called the LEGITIME, regardless of what your will says.</w:t>
      </w:r>
    </w:p>
    <w:p>
      <w:pPr>
        <w:spacing w:after="120"/>
      </w:pPr>
      <w:r>
        <w:t xml:space="preserve">The legitime is: 1/4 of your estate if you have one forced heir; 1/2 of your estate if you have two or more forced heirs. You can disinherit a forced heir only for specific statutory 'just causes' (La. C.C. art. 1621).</w:t>
      </w:r>
    </w:p>
    <w:p>
      <w:pPr>
        <w:spacing w:after="120"/>
      </w:pPr>
      <w:r>
        <w:t xml:space="preserve">If you have minor children or disabled adult children, consult a Louisiana estate planning attorney before relying on this template.</w:t>
      </w:r>
    </w:p>
    <w:p>
      <w:pPr>
        <w:spacing w:after="80" w:before="120"/>
      </w:pPr>
      <w:r>
        <w:rPr>
          <w:b/>
          <w:bCs/>
          <w:sz w:val="22"/>
          <w:szCs w:val="22"/>
        </w:rPr>
        <w:t xml:space="preserve">WHAT THIS TEMPLATE DOES AND DOESN'T DO</w:t>
      </w:r>
    </w:p>
    <w:p>
      <w:pPr>
        <w:pStyle w:val="ListParagraph"/>
        <w:numPr>
          <w:ilvl w:val="0"/>
          <w:numId w:val="3"/>
        </w:numPr>
        <w:spacing/>
      </w:pPr>
      <w:r>
        <w:t xml:space="preserve">DOES: Basic distribution of property; naming an executor; guardianship preference for minor children</w:t>
      </w:r>
    </w:p>
    <w:p>
      <w:pPr>
        <w:pStyle w:val="ListParagraph"/>
        <w:numPr>
          <w:ilvl w:val="0"/>
          <w:numId w:val="3"/>
        </w:numPr>
        <w:spacing w:after="120"/>
      </w:pPr>
      <w:r>
        <w:t xml:space="preserve">DOES NOT: Trust planning; complex distributions; planning around forced heirship; tax planning; blended families; businesses; large estates</w:t>
      </w:r>
    </w:p>
    <w:p>
      <w:pPr>
        <w:spacing w:after="80" w:before="120"/>
      </w:pPr>
      <w:r>
        <w:rPr>
          <w:b/>
          <w:bCs/>
          <w:sz w:val="22"/>
          <w:szCs w:val="22"/>
        </w:rPr>
        <w:t xml:space="preserve">STRONGLY CONSIDER AN ATTORNEY</w:t>
      </w:r>
    </w:p>
    <w:p>
      <w:pPr>
        <w:spacing w:after="120"/>
      </w:pPr>
      <w:r>
        <w:t xml:space="preserve">Louisiana wills are technical and the stakes are high (a defective will is NULL — your estate passes by intestacy as if you had no will). If there is ANY complexity in your situation — children from a prior marriage, a business interest, real estate in multiple parishes, significant retirement accounts, a disabled family member, or a family member you wish to disinherit — retain a Louisiana-licensed attorney.</w:t>
      </w:r>
    </w:p>
    <w:p>
      <w:pPr>
        <w:spacing w:after="120"/>
      </w:pPr>
      <w:r>
        <w:t xml:space="preserve">Many attorneys offer simple wills at relatively low flat fees ($150-$500). For most people with any significant assets or non-nuclear family situations, this is money well spent.</w:t>
      </w:r>
    </w:p>
    <w:p>
      <w:pPr>
        <w:spacing w:after="80" w:before="120"/>
      </w:pPr>
      <w:r>
        <w:rPr>
          <w:b/>
          <w:bCs/>
          <w:sz w:val="22"/>
          <w:szCs w:val="22"/>
        </w:rPr>
        <w:t xml:space="preserve">IF YOU NEED HELP</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360"/>
        <w:jc w:val="center"/>
      </w:pPr>
      <w:r>
        <w:rPr>
          <w:b/>
          <w:bCs/>
          <w:sz w:val="28"/>
          <w:szCs w:val="28"/>
        </w:rPr>
        <w:t xml:space="preserve">LAST WILL AND TESTAMENT OF</w:t>
      </w:r>
    </w:p>
    <w:p>
      <w:pPr>
        <w:spacing w:after="120"/>
        <w:jc w:val="center"/>
      </w:pPr>
      <w:r>
        <w:rPr>
          <w:b/>
          <w:bCs/>
          <w:sz w:val="32"/>
          <w:szCs w:val="32"/>
        </w:rPr>
        <w:t xml:space="preserve">[TESTATOR'S FULL LEGAL NAME]</w:t>
      </w:r>
    </w:p>
    <w:p>
      <w:pPr>
        <w:spacing w:after="480"/>
        <w:jc w:val="center"/>
      </w:pPr>
      <w:r>
        <w:rPr>
          <w:i/>
          <w:iCs/>
        </w:rPr>
        <w:t xml:space="preserve">(Notarial Testament — La. Civil Code art. 1577)</w:t>
      </w:r>
    </w:p>
    <w:p>
      <w:pPr>
        <w:spacing w:after="240"/>
        <w:ind w:firstLine="720"/>
      </w:pPr>
      <w:r>
        <w:t xml:space="preserve">I, [TESTATOR'S FULL LEGAL NAME], a person of the full age of majority and of sound mind, domiciled in [PARISH] Parish, Louisiana, being fully aware of the nature of my estate and desiring to make provision for its disposition after my death, do make, publish, and declare this to be my Last Will and Testament, revoking all prior wills and codicils made by me.</w:t>
      </w:r>
    </w:p>
    <w:p>
      <w:pPr>
        <w:spacing w:after="120" w:before="240"/>
        <w:jc w:val="center"/>
      </w:pPr>
      <w:r>
        <w:rPr>
          <w:b/>
          <w:bCs/>
        </w:rPr>
        <w:t xml:space="preserve">I.</w:t>
      </w:r>
    </w:p>
    <w:p>
      <w:pPr>
        <w:spacing w:after="120"/>
      </w:pPr>
      <w:r>
        <w:rPr>
          <w:b/>
          <w:bCs/>
        </w:rPr>
        <w:t xml:space="preserve">FAMILY INFORMATION</w:t>
      </w:r>
    </w:p>
    <w:p>
      <w:pPr>
        <w:spacing w:after="240"/>
        <w:ind w:firstLine="720"/>
      </w:pPr>
      <w:r>
        <w:t xml:space="preserve">I am [married to [SPOUSE'S FULL LEGAL NAME] / unmarried / a widow(er) / divorced]. [IF APPLICABLE:] I have the following children: [LIST EACH CHILD'S FULL NAME AND DATE OF BIRTH]. [ADD OR DELETE AS APPROPRIATE.]</w:t>
      </w:r>
    </w:p>
    <w:p>
      <w:pPr>
        <w:spacing w:after="120" w:before="240"/>
        <w:jc w:val="center"/>
      </w:pPr>
      <w:r>
        <w:rPr>
          <w:b/>
          <w:bCs/>
        </w:rPr>
        <w:t xml:space="preserve">II.</w:t>
      </w:r>
    </w:p>
    <w:p>
      <w:pPr>
        <w:spacing w:after="120"/>
      </w:pPr>
      <w:r>
        <w:rPr>
          <w:b/>
          <w:bCs/>
        </w:rPr>
        <w:t xml:space="preserve">DEBTS AND EXPENSES</w:t>
      </w:r>
    </w:p>
    <w:p>
      <w:pPr>
        <w:spacing w:after="240"/>
        <w:ind w:firstLine="720"/>
      </w:pPr>
      <w:r>
        <w:t xml:space="preserve">I direct that all my just debts, the expenses of my last illness, and my funeral expenses be paid out of my estate as soon as practicable after my death.</w:t>
      </w:r>
    </w:p>
    <w:p>
      <w:pPr>
        <w:spacing w:after="120" w:before="240"/>
        <w:jc w:val="center"/>
      </w:pPr>
      <w:r>
        <w:rPr>
          <w:b/>
          <w:bCs/>
        </w:rPr>
        <w:t xml:space="preserve">III.</w:t>
      </w:r>
    </w:p>
    <w:p>
      <w:pPr>
        <w:spacing w:after="120"/>
      </w:pPr>
      <w:r>
        <w:rPr>
          <w:b/>
          <w:bCs/>
        </w:rPr>
        <w:t xml:space="preserve">SPECIFIC LEGACIES</w:t>
      </w:r>
    </w:p>
    <w:p>
      <w:pPr>
        <w:spacing w:after="240"/>
        <w:ind w:firstLine="720"/>
      </w:pPr>
      <w:r>
        <w:t xml:space="preserve">I give, devise, and bequeath the following specific legacies [LIST EACH SPECIFIC LEGACY OR WRITE 'None' IF NONE]:</w:t>
      </w:r>
    </w:p>
    <w:p>
      <w:pPr>
        <w:spacing w:after="120"/>
        <w:ind w:left="720"/>
      </w:pPr>
      <w:r>
        <w:t xml:space="preserve">(A) To [LEGATEE'S FULL LEGAL NAME, RELATIONSHIP, BIRTH DATE], the following property: [DESCRIBE SPECIFICALLY — e.g., 'my 2018 Toyota Camry, VIN [VIN]'; 'my engagement ring and wedding band'; 'the sum of $10,000'].</w:t>
      </w:r>
    </w:p>
    <w:p>
      <w:pPr>
        <w:spacing w:after="240"/>
        <w:ind w:left="720"/>
      </w:pPr>
      <w:r>
        <w:t xml:space="preserve">(B) To [LEGATEE'S FULL LEGAL NAME], the following property: [DESCRIBE].</w:t>
      </w:r>
    </w:p>
    <w:p>
      <w:pPr>
        <w:spacing w:after="120" w:before="240"/>
        <w:jc w:val="center"/>
      </w:pPr>
      <w:r>
        <w:rPr>
          <w:b/>
          <w:bCs/>
        </w:rPr>
        <w:t xml:space="preserve">IV.</w:t>
      </w:r>
    </w:p>
    <w:p>
      <w:pPr>
        <w:spacing w:after="120"/>
      </w:pPr>
      <w:r>
        <w:rPr>
          <w:b/>
          <w:bCs/>
        </w:rPr>
        <w:t xml:space="preserve">RESIDUE OF ESTATE</w:t>
      </w:r>
    </w:p>
    <w:p>
      <w:pPr>
        <w:spacing w:after="240"/>
        <w:ind w:firstLine="720"/>
      </w:pPr>
      <w:r>
        <w:t xml:space="preserve">All the rest, residue, and remainder of my estate, of every kind and description, wherever located, whether community or separate property, I give, devise, and bequeath as follows [CHOOSE ONE OR MODIFY AS APPROPRIATE]:</w:t>
      </w:r>
    </w:p>
    <w:p>
      <w:pPr>
        <w:spacing w:after="120"/>
        <w:ind w:left="720"/>
      </w:pPr>
      <w:r>
        <w:t xml:space="preserve">☐ To my spouse, [SPOUSE'S FULL LEGAL NAME], if [he/she] survives me; otherwise to my children, [NAMES], in equal shares.</w:t>
      </w:r>
    </w:p>
    <w:p>
      <w:pPr>
        <w:spacing w:after="120"/>
        <w:ind w:left="720"/>
      </w:pPr>
      <w:r>
        <w:t xml:space="preserve">☐ To my children, [NAMES], in equal shares, per stirpes (the descendants of any deceased child taking the child's share).</w:t>
      </w:r>
    </w:p>
    <w:p>
      <w:pPr>
        <w:spacing w:after="240"/>
        <w:ind w:left="720"/>
      </w:pPr>
      <w:r>
        <w:t xml:space="preserve">☐ To [OTHER LEGATEE'S FULL LEGAL NAME], in full ownership.</w:t>
      </w:r>
    </w:p>
    <w:p>
      <w:pPr>
        <w:spacing w:after="120" w:before="240"/>
        <w:jc w:val="center"/>
      </w:pPr>
      <w:r>
        <w:rPr>
          <w:b/>
          <w:bCs/>
        </w:rPr>
        <w:t xml:space="preserve">V.</w:t>
      </w:r>
    </w:p>
    <w:p>
      <w:pPr>
        <w:spacing w:after="120"/>
      </w:pPr>
      <w:r>
        <w:rPr>
          <w:b/>
          <w:bCs/>
        </w:rPr>
        <w:t xml:space="preserve">USUFRUCT TO SPOUSE (OPTIONAL — DELETE IF NOT APPLICABLE)</w:t>
      </w:r>
    </w:p>
    <w:p>
      <w:pPr>
        <w:spacing w:after="240"/>
        <w:ind w:firstLine="720"/>
      </w:pPr>
      <w:r>
        <w:t xml:space="preserve">If my spouse, [SPOUSE'S FULL LEGAL NAME], survives me and there are descendants of mine living at the time of my death, I grant my spouse a lifetime usufruct over that portion of my estate that would otherwise pass to my descendants, without bond. This usufruct shall include the power to dispose of nonconsumables in accordance with La. Civil Code art. 890 et seq.</w:t>
      </w:r>
    </w:p>
    <w:p>
      <w:pPr>
        <w:spacing w:after="120" w:before="240"/>
        <w:jc w:val="center"/>
      </w:pPr>
      <w:r>
        <w:rPr>
          <w:b/>
          <w:bCs/>
        </w:rPr>
        <w:t xml:space="preserve">VI.</w:t>
      </w:r>
    </w:p>
    <w:p>
      <w:pPr>
        <w:spacing w:after="120"/>
      </w:pPr>
      <w:r>
        <w:rPr>
          <w:b/>
          <w:bCs/>
        </w:rPr>
        <w:t xml:space="preserve">EXECUTOR</w:t>
      </w:r>
    </w:p>
    <w:p>
      <w:pPr>
        <w:spacing w:after="240"/>
        <w:ind w:firstLine="720"/>
      </w:pPr>
      <w:r>
        <w:t xml:space="preserve">I hereby name and appoint [EXECUTOR'S FULL LEGAL NAME] of [CITY, STATE] as the Independent Executor of this Will, to serve without bond. If [EXECUTOR'S NAME] is unable or unwilling to serve, I name [ALTERNATE EXECUTOR'S FULL LEGAL NAME] of [CITY, STATE] as Independent Executor. I grant my executor all powers conferred by La. Civil Code art. 3396.1 et seq. (Independent Administration), including the power to sell, lease, compromise, and manage property without prior court approval, consistent with Louisiana law.</w:t>
      </w:r>
    </w:p>
    <w:p>
      <w:pPr>
        <w:spacing w:after="120" w:before="240"/>
        <w:jc w:val="center"/>
      </w:pPr>
      <w:r>
        <w:rPr>
          <w:b/>
          <w:bCs/>
        </w:rPr>
        <w:t xml:space="preserve">VII.</w:t>
      </w:r>
    </w:p>
    <w:p>
      <w:pPr>
        <w:spacing w:after="120"/>
      </w:pPr>
      <w:r>
        <w:rPr>
          <w:b/>
          <w:bCs/>
        </w:rPr>
        <w:t xml:space="preserve">TUTORSHIP OF MINOR CHILDREN (DELETE IF NOT APPLICABLE)</w:t>
      </w:r>
    </w:p>
    <w:p>
      <w:pPr>
        <w:spacing w:after="240"/>
        <w:ind w:firstLine="720"/>
      </w:pPr>
      <w:r>
        <w:t xml:space="preserve">If at my death I have any minor child whose other parent is deceased or legally unavailable, I name [TUTOR'S FULL LEGAL NAME] of [CITY, STATE] as Tutor (guardian) of the person and property of my minor child(ren). If [TUTOR'S NAME] is unable or unwilling to serve, I name [ALTERNATE TUTOR'S FULL LEGAL NAME] as Tutor.</w:t>
      </w:r>
    </w:p>
    <w:p>
      <w:pPr>
        <w:spacing w:after="120" w:before="240"/>
        <w:jc w:val="center"/>
      </w:pPr>
      <w:r>
        <w:rPr>
          <w:b/>
          <w:bCs/>
        </w:rPr>
        <w:t xml:space="preserve">VIII.</w:t>
      </w:r>
    </w:p>
    <w:p>
      <w:pPr>
        <w:spacing w:after="120"/>
      </w:pPr>
      <w:r>
        <w:rPr>
          <w:b/>
          <w:bCs/>
        </w:rPr>
        <w:t xml:space="preserve">SAVING CLAUSE</w:t>
      </w:r>
    </w:p>
    <w:p>
      <w:pPr>
        <w:spacing w:after="480"/>
        <w:ind w:firstLine="720"/>
      </w:pPr>
      <w:r>
        <w:t xml:space="preserve">If any provision of this Will is held invalid, the other provisions shall remain in effect. If this Will cannot be given effect as a notarial testament, it shall be given effect as far as possible as an olographic testament if it qualifies, or in any other valid form of Louisiana testament.</w:t>
      </w:r>
    </w:p>
    <w:p>
      <w:pPr>
        <w:spacing w:after="120" w:before="720"/>
        <w:jc w:val="center"/>
      </w:pPr>
      <w:r>
        <w:rPr>
          <w:b/>
          <w:bCs/>
        </w:rPr>
        <w:t xml:space="preserve">ATTESTATION CLAUSE (REQUIRED UNDER LA. C.C. ART. 1577)</w:t>
      </w:r>
    </w:p>
    <w:p>
      <w:pPr>
        <w:spacing w:after="240"/>
        <w:ind w:firstLine="720"/>
      </w:pPr>
      <w:r>
        <w:t xml:space="preserve">In our presence, the testator has declared or signified that this instrument is his/her testament and has signed it at the end and on each other separate page. In the presence of the testator and each other, we have subscribed our names this ___ day of __________, 20___, at [CITY], Louisiana.</w:t>
      </w:r>
    </w:p>
    <w:p>
      <w:pPr>
        <w:spacing w:after="60" w:before="480"/>
      </w:pPr>
      <w:r>
        <w:t xml:space="preserve">________________________________________</w:t>
      </w:r>
    </w:p>
    <w:p>
      <w:pPr>
        <w:spacing w:after="240"/>
      </w:pPr>
      <w:r>
        <w:t xml:space="preserve">[TESTATOR'S FULL LEGAL NAME], Testator</w:t>
      </w:r>
    </w:p>
    <w:p>
      <w:pPr>
        <w:spacing w:after="60" w:before="360"/>
      </w:pPr>
      <w:r>
        <w:t xml:space="preserve">________________________________________</w:t>
      </w:r>
    </w:p>
    <w:p>
      <w:pPr>
        <w:spacing w:after="60"/>
      </w:pPr>
      <w:r>
        <w:t xml:space="preserve">WITNESS #1 — Printed Name: _______________________</w:t>
      </w:r>
    </w:p>
    <w:p>
      <w:pPr>
        <w:spacing w:after="240"/>
      </w:pPr>
      <w:r>
        <w:t xml:space="preserve">Address: ________________________________________</w:t>
      </w:r>
    </w:p>
    <w:p>
      <w:pPr>
        <w:spacing w:after="60" w:before="240"/>
      </w:pPr>
      <w:r>
        <w:t xml:space="preserve">________________________________________</w:t>
      </w:r>
    </w:p>
    <w:p>
      <w:pPr>
        <w:spacing w:after="60"/>
      </w:pPr>
      <w:r>
        <w:t xml:space="preserve">WITNESS #2 — Printed Name: _______________________</w:t>
      </w:r>
    </w:p>
    <w:p>
      <w:pPr>
        <w:spacing w:after="240"/>
      </w:pPr>
      <w:r>
        <w:t xml:space="preserve">Address: ________________________________________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Statutory Testament (Will) Template</dc:title>
  <dc:creator>Access to Justice Louisiana</dc:creator>
  <dc:description>Louisiana notarial testament template under La. C.C. art. 1577.</dc:description>
  <cp:lastModifiedBy>Un-named</cp:lastModifiedBy>
  <cp:revision>1</cp:revision>
  <dcterms:created xsi:type="dcterms:W3CDTF">2026-04-22T01:57:11.561Z</dcterms:created>
  <dcterms:modified xsi:type="dcterms:W3CDTF">2026-04-22T01:57:11.562Z</dcterms:modified>
</cp:coreProperties>
</file>

<file path=docProps/custom.xml><?xml version="1.0" encoding="utf-8"?>
<Properties xmlns="http://schemas.openxmlformats.org/officeDocument/2006/custom-properties" xmlns:vt="http://schemas.openxmlformats.org/officeDocument/2006/docPropsVTypes"/>
</file>